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C5" w:rsidRPr="0057530F" w:rsidRDefault="00795AC5" w:rsidP="00795AC5">
      <w:pPr>
        <w:shd w:val="clear" w:color="auto" w:fill="FFFFFF"/>
        <w:spacing w:after="0" w:line="60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530F">
        <w:rPr>
          <w:rFonts w:ascii="Times New Roman" w:hAnsi="Times New Roman" w:cs="Times New Roman"/>
          <w:sz w:val="28"/>
          <w:szCs w:val="28"/>
        </w:rPr>
        <w:t>О</w:t>
      </w:r>
      <w:r w:rsidRPr="0057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собенности регистрации несовершеннолетних по месту жительства</w:t>
      </w:r>
    </w:p>
    <w:p w:rsidR="00795AC5" w:rsidRPr="0057530F" w:rsidRDefault="00795AC5" w:rsidP="00795A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57530F">
        <w:rPr>
          <w:rFonts w:ascii="Roboto" w:eastAsia="Times New Roman" w:hAnsi="Roboto" w:cs="Times New Roman"/>
          <w:color w:val="000000"/>
          <w:sz w:val="27"/>
          <w:lang w:eastAsia="ru-RU"/>
        </w:rPr>
        <w:t> </w:t>
      </w:r>
      <w:proofErr w:type="spellStart"/>
      <w:r w:rsidRPr="0057530F">
        <w:rPr>
          <w:rFonts w:ascii="Roboto" w:eastAsia="Times New Roman" w:hAnsi="Roboto" w:cs="Times New Roman"/>
          <w:color w:val="FFFFFF"/>
          <w:lang w:eastAsia="ru-RU"/>
        </w:rPr>
        <w:t>Текстделиться</w:t>
      </w:r>
      <w:proofErr w:type="spellEnd"/>
    </w:p>
    <w:p w:rsidR="00795AC5" w:rsidRPr="0057530F" w:rsidRDefault="00795AC5" w:rsidP="00795AC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57530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В соответствии с пунктом 4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17.07.1995 № 713 (далее – Правила), граждане обязаны регистрироваться по месту жительства в органах регистрационного учета.</w:t>
      </w:r>
    </w:p>
    <w:p w:rsidR="00795AC5" w:rsidRPr="0057530F" w:rsidRDefault="00795AC5" w:rsidP="00795AC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57530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Согласно статьи 20 Гражданского кодекса Российской Федерации местом жительства признается место, где гражданин постоянно или преимущественно проживает.</w:t>
      </w:r>
    </w:p>
    <w:p w:rsidR="00795AC5" w:rsidRPr="0057530F" w:rsidRDefault="00795AC5" w:rsidP="00795AC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57530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Местом жительства может быть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проживает. </w:t>
      </w:r>
    </w:p>
    <w:p w:rsidR="00795AC5" w:rsidRPr="0057530F" w:rsidRDefault="00795AC5" w:rsidP="00795AC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57530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Местом жительства несовершеннолетних, не достигших 14 лет, или граждан, находящихся под опекой, признается место жительства их законных представителей - родителей, усыновителей или опекунов.</w:t>
      </w:r>
    </w:p>
    <w:p w:rsidR="00795AC5" w:rsidRPr="0057530F" w:rsidRDefault="00795AC5" w:rsidP="00795AC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57530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Регистрация несовершеннолетних детей по месту жительства законных представителей производится независимо от согласия нанимателя жилого помещения и всех совместно проживающих с ним членов его семьи, </w:t>
      </w:r>
      <w:proofErr w:type="spellStart"/>
      <w:r w:rsidRPr="0057530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наймодателя</w:t>
      </w:r>
      <w:proofErr w:type="spellEnd"/>
      <w:r w:rsidRPr="0057530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, собственников жилого помещения.</w:t>
      </w:r>
    </w:p>
    <w:p w:rsidR="00795AC5" w:rsidRPr="0057530F" w:rsidRDefault="00795AC5" w:rsidP="00795AC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57530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Несовершеннолетние, достигшие возраста 14 лет, подают заявление о регистрации в жилом помещении, занимаемом родителями (законными представителями), от своего имени в общем порядке.</w:t>
      </w:r>
    </w:p>
    <w:p w:rsidR="00795AC5" w:rsidRPr="0057530F" w:rsidRDefault="00795AC5" w:rsidP="00795AC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57530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Регистрация лиц старше 14 лет подтверждается отметкой в паспорте. Для подтверждения регистрации по месту жительства несовершеннолетних в возрасте до 14 лет предусмотрена выдача свидетельства о регистрации по месту жительства - по желанию законного представителя оно может быть также направлено по почте по адресу жилого помещения, указанного в заявлении о регистрации по месту жительства, либо направлено в форме электронного документа, подписанного усиленной квалифицированной электронной подписью должностного лица органа регистрационного учета, в личный кабинет законного представителя, подавшего заявление о регистрации по месту жительства, на Едином портале предоставления государственных услуг.</w:t>
      </w:r>
    </w:p>
    <w:p w:rsidR="00A535E6" w:rsidRPr="00795AC5" w:rsidRDefault="00A535E6" w:rsidP="00795AC5">
      <w:bookmarkStart w:id="0" w:name="_GoBack"/>
      <w:bookmarkEnd w:id="0"/>
    </w:p>
    <w:sectPr w:rsidR="00A535E6" w:rsidRPr="00795AC5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795AC5"/>
    <w:rsid w:val="00934F37"/>
    <w:rsid w:val="00975D05"/>
    <w:rsid w:val="009859EE"/>
    <w:rsid w:val="00A316F3"/>
    <w:rsid w:val="00A535E6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000B"/>
  <w15:docId w15:val="{E1DF617F-2D70-477F-B772-9DB0E753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2023-06-15T12:46:00Z</dcterms:modified>
</cp:coreProperties>
</file>